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EC" w:rsidRDefault="00AB29EC" w:rsidP="00AB29EC">
      <w:pPr>
        <w:rPr>
          <w:rFonts w:ascii="宋体"/>
          <w:b/>
          <w:bCs/>
          <w:sz w:val="28"/>
        </w:rPr>
      </w:pPr>
      <w:bookmarkStart w:id="0" w:name="_GoBack"/>
      <w:r>
        <w:rPr>
          <w:rFonts w:ascii="宋体" w:hint="eastAsia"/>
          <w:b/>
          <w:bCs/>
          <w:sz w:val="28"/>
        </w:rPr>
        <w:t>附件</w:t>
      </w:r>
      <w:r>
        <w:rPr>
          <w:rFonts w:ascii="宋体" w:hint="eastAsia"/>
          <w:b/>
          <w:bCs/>
          <w:sz w:val="28"/>
        </w:rPr>
        <w:t>2</w:t>
      </w:r>
    </w:p>
    <w:p w:rsidR="00AB29EC" w:rsidRDefault="00AB29EC" w:rsidP="00AB29EC">
      <w:pPr>
        <w:jc w:val="center"/>
        <w:rPr>
          <w:rFonts w:ascii="宋体"/>
          <w:b/>
          <w:bCs/>
          <w:sz w:val="36"/>
        </w:rPr>
      </w:pPr>
      <w:r>
        <w:rPr>
          <w:rFonts w:ascii="宋体" w:hint="eastAsia"/>
          <w:b/>
          <w:bCs/>
          <w:sz w:val="36"/>
        </w:rPr>
        <w:t>北京交通大学第九届教代会代表团（或单位）提案表</w:t>
      </w:r>
    </w:p>
    <w:bookmarkEnd w:id="0"/>
    <w:p w:rsidR="00AB29EC" w:rsidRDefault="00AB29EC" w:rsidP="00AB29EC">
      <w:pPr>
        <w:jc w:val="center"/>
        <w:rPr>
          <w:rFonts w:ascii="宋体" w:hAnsi="宋体"/>
          <w:sz w:val="24"/>
        </w:rPr>
      </w:pPr>
      <w:r>
        <w:rPr>
          <w:rFonts w:ascii="宋体" w:hAnsi="宋体" w:hint="eastAsia"/>
          <w:sz w:val="24"/>
        </w:rPr>
        <w:t xml:space="preserve">                                                   </w:t>
      </w:r>
      <w:r>
        <w:rPr>
          <w:rFonts w:ascii="宋体" w:hAnsi="宋体" w:hint="eastAsia"/>
          <w:sz w:val="24"/>
        </w:rPr>
        <w:t>编号：</w:t>
      </w:r>
      <w:r>
        <w:rPr>
          <w:rFonts w:ascii="宋体" w:hAnsi="宋体"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3091"/>
        <w:gridCol w:w="4788"/>
      </w:tblGrid>
      <w:tr w:rsidR="00AB29EC" w:rsidTr="00660706">
        <w:trPr>
          <w:cantSplit/>
          <w:trHeight w:val="510"/>
          <w:jc w:val="center"/>
        </w:trPr>
        <w:tc>
          <w:tcPr>
            <w:tcW w:w="4279" w:type="dxa"/>
            <w:gridSpan w:val="3"/>
            <w:vAlign w:val="center"/>
          </w:tcPr>
          <w:p w:rsidR="00AB29EC" w:rsidRDefault="00AB29EC" w:rsidP="00660706">
            <w:pPr>
              <w:spacing w:line="380" w:lineRule="exact"/>
              <w:jc w:val="center"/>
              <w:rPr>
                <w:rFonts w:ascii="宋体" w:hAnsi="宋体"/>
                <w:sz w:val="24"/>
              </w:rPr>
            </w:pPr>
            <w:r>
              <w:rPr>
                <w:rFonts w:ascii="宋体" w:hAnsi="宋体" w:hint="eastAsia"/>
                <w:b/>
                <w:sz w:val="24"/>
              </w:rPr>
              <w:t>提案代表团（专门委员会、二级工会）</w:t>
            </w:r>
          </w:p>
        </w:tc>
        <w:tc>
          <w:tcPr>
            <w:tcW w:w="4788" w:type="dxa"/>
            <w:vAlign w:val="center"/>
          </w:tcPr>
          <w:p w:rsidR="00AB29EC" w:rsidRDefault="00AB29EC" w:rsidP="00660706">
            <w:pPr>
              <w:spacing w:line="380" w:lineRule="exact"/>
              <w:jc w:val="center"/>
              <w:rPr>
                <w:rFonts w:ascii="宋体" w:hAnsi="宋体"/>
                <w:sz w:val="24"/>
              </w:rPr>
            </w:pPr>
          </w:p>
        </w:tc>
      </w:tr>
      <w:tr w:rsidR="00AB29EC" w:rsidTr="00660706">
        <w:trPr>
          <w:cantSplit/>
          <w:trHeight w:val="866"/>
          <w:jc w:val="center"/>
        </w:trPr>
        <w:tc>
          <w:tcPr>
            <w:tcW w:w="468" w:type="dxa"/>
            <w:vMerge w:val="restart"/>
          </w:tcPr>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提</w:t>
            </w: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案</w:t>
            </w: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内</w:t>
            </w: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容</w:t>
            </w:r>
          </w:p>
        </w:tc>
        <w:tc>
          <w:tcPr>
            <w:tcW w:w="720" w:type="dxa"/>
          </w:tcPr>
          <w:p w:rsidR="00AB29EC" w:rsidRDefault="00AB29EC" w:rsidP="00660706">
            <w:pPr>
              <w:spacing w:line="380" w:lineRule="exact"/>
              <w:jc w:val="center"/>
              <w:rPr>
                <w:rFonts w:ascii="宋体" w:hAnsi="宋体"/>
                <w:b/>
                <w:sz w:val="24"/>
              </w:rPr>
            </w:pPr>
            <w:r>
              <w:rPr>
                <w:rFonts w:ascii="宋体" w:hAnsi="宋体" w:hint="eastAsia"/>
                <w:b/>
                <w:sz w:val="24"/>
              </w:rPr>
              <w:t>标</w:t>
            </w:r>
          </w:p>
          <w:p w:rsidR="00AB29EC" w:rsidRDefault="00AB29EC" w:rsidP="00660706">
            <w:pPr>
              <w:spacing w:line="380" w:lineRule="exact"/>
              <w:jc w:val="center"/>
              <w:rPr>
                <w:rFonts w:ascii="宋体" w:hAnsi="宋体"/>
                <w:b/>
                <w:sz w:val="24"/>
              </w:rPr>
            </w:pPr>
            <w:r>
              <w:rPr>
                <w:rFonts w:ascii="宋体" w:hAnsi="宋体" w:hint="eastAsia"/>
                <w:b/>
                <w:sz w:val="24"/>
              </w:rPr>
              <w:t>题</w:t>
            </w:r>
          </w:p>
        </w:tc>
        <w:tc>
          <w:tcPr>
            <w:tcW w:w="7879" w:type="dxa"/>
            <w:gridSpan w:val="2"/>
            <w:vAlign w:val="center"/>
          </w:tcPr>
          <w:p w:rsidR="00AB29EC" w:rsidRDefault="00AB29EC" w:rsidP="00660706">
            <w:pPr>
              <w:spacing w:line="380" w:lineRule="exact"/>
              <w:rPr>
                <w:rFonts w:ascii="宋体" w:hAnsi="宋体"/>
                <w:sz w:val="24"/>
              </w:rPr>
            </w:pPr>
          </w:p>
        </w:tc>
      </w:tr>
      <w:tr w:rsidR="00AB29EC" w:rsidTr="00660706">
        <w:trPr>
          <w:cantSplit/>
          <w:trHeight w:val="2578"/>
          <w:jc w:val="center"/>
        </w:trPr>
        <w:tc>
          <w:tcPr>
            <w:tcW w:w="468" w:type="dxa"/>
            <w:vMerge/>
          </w:tcPr>
          <w:p w:rsidR="00AB29EC" w:rsidRDefault="00AB29EC" w:rsidP="00660706">
            <w:pPr>
              <w:spacing w:line="380" w:lineRule="exact"/>
              <w:jc w:val="center"/>
              <w:rPr>
                <w:rFonts w:ascii="宋体" w:hAnsi="宋体"/>
                <w:b/>
                <w:sz w:val="24"/>
              </w:rPr>
            </w:pPr>
          </w:p>
        </w:tc>
        <w:tc>
          <w:tcPr>
            <w:tcW w:w="720" w:type="dxa"/>
          </w:tcPr>
          <w:p w:rsidR="00AB29EC" w:rsidRDefault="00AB29EC" w:rsidP="00660706">
            <w:pPr>
              <w:widowControl/>
              <w:jc w:val="left"/>
              <w:rPr>
                <w:rFonts w:ascii="宋体" w:hAnsi="宋体"/>
                <w:b/>
                <w:sz w:val="24"/>
              </w:rPr>
            </w:pPr>
          </w:p>
          <w:p w:rsidR="00AB29EC" w:rsidRDefault="00AB29EC" w:rsidP="00660706">
            <w:pPr>
              <w:widowControl/>
              <w:jc w:val="left"/>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案</w:t>
            </w:r>
          </w:p>
          <w:p w:rsidR="00AB29EC" w:rsidRDefault="00AB29EC" w:rsidP="00660706">
            <w:pPr>
              <w:spacing w:line="380" w:lineRule="exact"/>
              <w:jc w:val="center"/>
              <w:rPr>
                <w:rFonts w:ascii="宋体" w:hAnsi="宋体"/>
                <w:b/>
                <w:sz w:val="24"/>
              </w:rPr>
            </w:pPr>
          </w:p>
          <w:p w:rsidR="00AB29EC" w:rsidRDefault="00AB29EC" w:rsidP="00660706">
            <w:pPr>
              <w:widowControl/>
              <w:jc w:val="center"/>
              <w:rPr>
                <w:rFonts w:ascii="宋体" w:hAnsi="宋体"/>
                <w:b/>
                <w:sz w:val="24"/>
              </w:rPr>
            </w:pPr>
            <w:r>
              <w:rPr>
                <w:rFonts w:ascii="宋体" w:hAnsi="宋体" w:hint="eastAsia"/>
                <w:b/>
                <w:sz w:val="24"/>
              </w:rPr>
              <w:t>由</w:t>
            </w:r>
          </w:p>
          <w:p w:rsidR="00AB29EC" w:rsidRDefault="00AB29EC" w:rsidP="00660706">
            <w:pPr>
              <w:spacing w:line="380" w:lineRule="exact"/>
              <w:rPr>
                <w:rFonts w:ascii="宋体" w:hAnsi="宋体"/>
                <w:b/>
                <w:sz w:val="24"/>
              </w:rPr>
            </w:pPr>
          </w:p>
        </w:tc>
        <w:tc>
          <w:tcPr>
            <w:tcW w:w="7879" w:type="dxa"/>
            <w:gridSpan w:val="2"/>
          </w:tcPr>
          <w:p w:rsidR="00AB29EC" w:rsidRDefault="00AB29EC" w:rsidP="00660706">
            <w:pPr>
              <w:jc w:val="center"/>
              <w:rPr>
                <w:rFonts w:ascii="宋体" w:hAnsi="宋体"/>
                <w:sz w:val="24"/>
              </w:rPr>
            </w:pPr>
          </w:p>
        </w:tc>
      </w:tr>
      <w:tr w:rsidR="00AB29EC" w:rsidTr="00660706">
        <w:trPr>
          <w:cantSplit/>
          <w:trHeight w:val="3387"/>
          <w:jc w:val="center"/>
        </w:trPr>
        <w:tc>
          <w:tcPr>
            <w:tcW w:w="468" w:type="dxa"/>
            <w:vMerge/>
          </w:tcPr>
          <w:p w:rsidR="00AB29EC" w:rsidRDefault="00AB29EC" w:rsidP="00660706">
            <w:pPr>
              <w:spacing w:line="380" w:lineRule="exact"/>
              <w:jc w:val="center"/>
              <w:rPr>
                <w:rFonts w:ascii="宋体" w:hAnsi="宋体"/>
                <w:sz w:val="24"/>
              </w:rPr>
            </w:pPr>
          </w:p>
        </w:tc>
        <w:tc>
          <w:tcPr>
            <w:tcW w:w="720" w:type="dxa"/>
          </w:tcPr>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p>
          <w:p w:rsidR="00AB29EC" w:rsidRDefault="00AB29EC" w:rsidP="00660706">
            <w:pPr>
              <w:spacing w:line="380" w:lineRule="exact"/>
              <w:jc w:val="center"/>
              <w:rPr>
                <w:rFonts w:ascii="宋体" w:hAnsi="宋体"/>
                <w:b/>
                <w:sz w:val="24"/>
              </w:rPr>
            </w:pPr>
            <w:r>
              <w:rPr>
                <w:rFonts w:ascii="宋体" w:hAnsi="宋体" w:hint="eastAsia"/>
                <w:b/>
                <w:sz w:val="24"/>
              </w:rPr>
              <w:t>建</w:t>
            </w:r>
          </w:p>
          <w:p w:rsidR="00AB29EC" w:rsidRDefault="00AB29EC" w:rsidP="00660706">
            <w:pPr>
              <w:spacing w:line="380" w:lineRule="exact"/>
              <w:jc w:val="center"/>
              <w:rPr>
                <w:rFonts w:ascii="宋体" w:hAnsi="宋体"/>
                <w:b/>
                <w:sz w:val="24"/>
              </w:rPr>
            </w:pPr>
            <w:r>
              <w:rPr>
                <w:rFonts w:ascii="宋体" w:hAnsi="宋体" w:hint="eastAsia"/>
                <w:b/>
                <w:sz w:val="24"/>
              </w:rPr>
              <w:t>议</w:t>
            </w:r>
          </w:p>
          <w:p w:rsidR="00AB29EC" w:rsidRDefault="00AB29EC" w:rsidP="00660706">
            <w:pPr>
              <w:spacing w:line="380" w:lineRule="exact"/>
              <w:jc w:val="center"/>
              <w:rPr>
                <w:rFonts w:ascii="宋体" w:hAnsi="宋体"/>
                <w:b/>
                <w:sz w:val="24"/>
              </w:rPr>
            </w:pPr>
            <w:r>
              <w:rPr>
                <w:rFonts w:ascii="宋体" w:hAnsi="宋体" w:hint="eastAsia"/>
                <w:b/>
                <w:sz w:val="24"/>
              </w:rPr>
              <w:t>措</w:t>
            </w:r>
          </w:p>
          <w:p w:rsidR="00AB29EC" w:rsidRDefault="00AB29EC" w:rsidP="00660706">
            <w:pPr>
              <w:spacing w:line="380" w:lineRule="exact"/>
              <w:jc w:val="center"/>
              <w:rPr>
                <w:rFonts w:ascii="宋体" w:hAnsi="宋体"/>
                <w:sz w:val="24"/>
              </w:rPr>
            </w:pPr>
            <w:r>
              <w:rPr>
                <w:rFonts w:ascii="宋体" w:hAnsi="宋体" w:hint="eastAsia"/>
                <w:b/>
                <w:sz w:val="24"/>
              </w:rPr>
              <w:t>施</w:t>
            </w:r>
          </w:p>
        </w:tc>
        <w:tc>
          <w:tcPr>
            <w:tcW w:w="7879" w:type="dxa"/>
            <w:gridSpan w:val="2"/>
          </w:tcPr>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p>
          <w:p w:rsidR="00AB29EC" w:rsidRDefault="00AB29EC" w:rsidP="00660706">
            <w:pPr>
              <w:widowControl/>
              <w:jc w:val="left"/>
              <w:rPr>
                <w:rFonts w:ascii="宋体" w:hAnsi="宋体"/>
                <w:sz w:val="24"/>
              </w:rPr>
            </w:pPr>
            <w:r>
              <w:rPr>
                <w:rFonts w:ascii="宋体" w:hAnsi="宋体" w:hint="eastAsia"/>
                <w:sz w:val="24"/>
              </w:rPr>
              <w:t xml:space="preserve">                    </w:t>
            </w:r>
          </w:p>
        </w:tc>
      </w:tr>
      <w:tr w:rsidR="00AB29EC" w:rsidTr="00660706">
        <w:trPr>
          <w:cantSplit/>
          <w:trHeight w:val="1975"/>
          <w:jc w:val="center"/>
        </w:trPr>
        <w:tc>
          <w:tcPr>
            <w:tcW w:w="1188" w:type="dxa"/>
            <w:gridSpan w:val="2"/>
            <w:vAlign w:val="center"/>
          </w:tcPr>
          <w:p w:rsidR="00AB29EC" w:rsidRDefault="00AB29EC" w:rsidP="00660706">
            <w:pPr>
              <w:spacing w:line="380" w:lineRule="exact"/>
              <w:jc w:val="center"/>
              <w:rPr>
                <w:rFonts w:ascii="宋体" w:hAnsi="宋体"/>
                <w:b/>
                <w:sz w:val="24"/>
              </w:rPr>
            </w:pPr>
            <w:r>
              <w:rPr>
                <w:rFonts w:ascii="宋体" w:hAnsi="宋体" w:hint="eastAsia"/>
                <w:b/>
                <w:sz w:val="24"/>
              </w:rPr>
              <w:t>提案代表团（单位）研究审议情况</w:t>
            </w:r>
          </w:p>
          <w:p w:rsidR="00AB29EC" w:rsidRDefault="00AB29EC" w:rsidP="00660706">
            <w:pPr>
              <w:spacing w:line="380" w:lineRule="exact"/>
              <w:jc w:val="center"/>
              <w:rPr>
                <w:rFonts w:ascii="宋体" w:hAnsi="宋体"/>
                <w:b/>
                <w:sz w:val="24"/>
              </w:rPr>
            </w:pPr>
          </w:p>
        </w:tc>
        <w:tc>
          <w:tcPr>
            <w:tcW w:w="7879" w:type="dxa"/>
            <w:gridSpan w:val="2"/>
          </w:tcPr>
          <w:p w:rsidR="00AB29EC" w:rsidRDefault="00AB29EC" w:rsidP="00660706">
            <w:pPr>
              <w:spacing w:line="380" w:lineRule="exact"/>
              <w:rPr>
                <w:rFonts w:ascii="宋体" w:hAnsi="宋体"/>
                <w:sz w:val="24"/>
              </w:rPr>
            </w:pPr>
            <w:r>
              <w:rPr>
                <w:rFonts w:ascii="新宋体" w:eastAsia="新宋体" w:hAnsi="新宋体" w:hint="eastAsia"/>
                <w:sz w:val="28"/>
                <w:szCs w:val="28"/>
              </w:rPr>
              <w:t>教代会代表团会议、专门委员会会议或二级工会组织的本单位教代会代表会议有关情况（会议组织、参会情况，代表对提案研究审议情况）：</w:t>
            </w: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r>
              <w:rPr>
                <w:rFonts w:ascii="宋体" w:hAnsi="宋体" w:hint="eastAsia"/>
                <w:sz w:val="24"/>
              </w:rPr>
              <w:t>代表团团长（专门委员会主任、二级工会负责人）签名：</w:t>
            </w:r>
          </w:p>
          <w:p w:rsidR="00AB29EC" w:rsidRDefault="00AB29EC" w:rsidP="00660706">
            <w:pPr>
              <w:spacing w:line="380" w:lineRule="exact"/>
              <w:ind w:firstLineChars="1400" w:firstLine="336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AB29EC" w:rsidTr="00660706">
        <w:trPr>
          <w:cantSplit/>
          <w:trHeight w:val="1975"/>
          <w:jc w:val="center"/>
        </w:trPr>
        <w:tc>
          <w:tcPr>
            <w:tcW w:w="1188" w:type="dxa"/>
            <w:gridSpan w:val="2"/>
            <w:vAlign w:val="center"/>
          </w:tcPr>
          <w:p w:rsidR="00AB29EC" w:rsidRDefault="00AB29EC" w:rsidP="00660706">
            <w:pPr>
              <w:spacing w:line="380" w:lineRule="exact"/>
              <w:jc w:val="center"/>
              <w:rPr>
                <w:rFonts w:ascii="宋体" w:hAnsi="宋体"/>
                <w:b/>
                <w:sz w:val="24"/>
              </w:rPr>
            </w:pPr>
            <w:r>
              <w:rPr>
                <w:rFonts w:ascii="宋体" w:hAnsi="宋体" w:hint="eastAsia"/>
                <w:b/>
                <w:sz w:val="24"/>
              </w:rPr>
              <w:t>提案工作委员会审核</w:t>
            </w:r>
            <w:r>
              <w:rPr>
                <w:rFonts w:ascii="宋体" w:hAnsi="宋体" w:hint="eastAsia"/>
                <w:b/>
                <w:sz w:val="24"/>
              </w:rPr>
              <w:t xml:space="preserve"> </w:t>
            </w:r>
            <w:r>
              <w:rPr>
                <w:rFonts w:ascii="宋体" w:hAnsi="宋体" w:hint="eastAsia"/>
                <w:b/>
                <w:sz w:val="24"/>
              </w:rPr>
              <w:t>意</w:t>
            </w:r>
            <w:r>
              <w:rPr>
                <w:rFonts w:ascii="宋体" w:hAnsi="宋体" w:hint="eastAsia"/>
                <w:b/>
                <w:sz w:val="24"/>
              </w:rPr>
              <w:t xml:space="preserve"> </w:t>
            </w:r>
            <w:r>
              <w:rPr>
                <w:rFonts w:ascii="宋体" w:hAnsi="宋体" w:hint="eastAsia"/>
                <w:b/>
                <w:sz w:val="24"/>
              </w:rPr>
              <w:t>见</w:t>
            </w:r>
          </w:p>
        </w:tc>
        <w:tc>
          <w:tcPr>
            <w:tcW w:w="7879" w:type="dxa"/>
            <w:gridSpan w:val="2"/>
          </w:tcPr>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p>
          <w:p w:rsidR="00AB29EC" w:rsidRDefault="00AB29EC" w:rsidP="00660706">
            <w:pPr>
              <w:spacing w:line="380" w:lineRule="exact"/>
              <w:rPr>
                <w:rFonts w:ascii="宋体" w:hAnsi="宋体"/>
                <w:sz w:val="24"/>
              </w:rPr>
            </w:pPr>
            <w:r>
              <w:rPr>
                <w:rFonts w:ascii="宋体" w:hAnsi="宋体" w:hint="eastAsia"/>
                <w:sz w:val="24"/>
              </w:rPr>
              <w:t xml:space="preserve">                      </w:t>
            </w:r>
            <w:r>
              <w:rPr>
                <w:rFonts w:ascii="宋体" w:hAnsi="宋体" w:hint="eastAsia"/>
                <w:sz w:val="24"/>
              </w:rPr>
              <w:t>负责人签名：</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AB29EC" w:rsidRDefault="00AB29EC" w:rsidP="00AB29EC">
      <w:pPr>
        <w:rPr>
          <w:rFonts w:ascii="新宋体" w:eastAsia="新宋体" w:hAnsi="新宋体"/>
          <w:b/>
          <w:sz w:val="24"/>
          <w:szCs w:val="24"/>
        </w:rPr>
      </w:pPr>
      <w:r>
        <w:rPr>
          <w:rFonts w:ascii="新宋体" w:eastAsia="新宋体" w:hAnsi="新宋体" w:hint="eastAsia"/>
          <w:b/>
          <w:sz w:val="24"/>
          <w:szCs w:val="24"/>
        </w:rPr>
        <w:t>备注：提案须经代表团、专门委员会集体审议或二级工会组织本单位校教代会代表集体审议通过。</w:t>
      </w:r>
    </w:p>
    <w:p w:rsidR="0090445B" w:rsidRPr="00AB29EC" w:rsidRDefault="0090445B"/>
    <w:sectPr w:rsidR="0090445B" w:rsidRPr="00AB29EC">
      <w:pgSz w:w="11906" w:h="16838"/>
      <w:pgMar w:top="930" w:right="1519" w:bottom="703" w:left="151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EC"/>
    <w:rsid w:val="0090445B"/>
    <w:rsid w:val="00AB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CDF42-3596-4ED8-9185-EF75C4C5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377</Characters>
  <Application>Microsoft Office Word</Application>
  <DocSecurity>0</DocSecurity>
  <Lines>3</Lines>
  <Paragraphs>1</Paragraphs>
  <ScaleCrop>false</ScaleCrop>
  <Company>P R C</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2024-09-19T02:59:00Z</dcterms:created>
  <dcterms:modified xsi:type="dcterms:W3CDTF">2024-09-19T02:59:00Z</dcterms:modified>
</cp:coreProperties>
</file>